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24" w:rsidRDefault="00182524" w:rsidP="00182524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82524" w:rsidRPr="0022631D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82524" w:rsidRPr="00E56328" w:rsidRDefault="00182524" w:rsidP="00182524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182524" w:rsidRPr="0022631D" w:rsidRDefault="00182524" w:rsidP="00182524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82524" w:rsidRPr="0022631D" w:rsidRDefault="00182524" w:rsidP="00182524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82524" w:rsidRPr="0022631D" w:rsidRDefault="00182524" w:rsidP="0018252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E316B7" w:rsidRPr="00E316B7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26193B">
        <w:rPr>
          <w:rFonts w:ascii="GHEA Grapalat" w:eastAsia="Times New Roman" w:hAnsi="GHEA Grapalat" w:cs="Sylfaen"/>
          <w:sz w:val="20"/>
          <w:szCs w:val="20"/>
          <w:lang w:val="hy-AM" w:eastAsia="ru-RU"/>
        </w:rPr>
        <w:t>Ն</w:t>
      </w:r>
      <w:r w:rsidR="00286AA0" w:rsidRPr="00286AA0">
        <w:rPr>
          <w:rFonts w:ascii="GHEA Grapalat" w:eastAsia="Times New Roman" w:hAnsi="GHEA Grapalat" w:cs="Sylfaen"/>
          <w:sz w:val="20"/>
          <w:szCs w:val="20"/>
          <w:lang w:val="hy-AM" w:eastAsia="ru-RU"/>
        </w:rPr>
        <w:t>ախագծանախահաշվային փաստաթղթերի մշակման և կազմման խորհրդատվական ծառայություններ</w:t>
      </w:r>
      <w:r w:rsidR="00286AA0">
        <w:rPr>
          <w:rFonts w:ascii="GHEA Grapalat" w:eastAsia="Times New Roman" w:hAnsi="GHEA Grapalat" w:cs="Sylfaen"/>
          <w:sz w:val="20"/>
          <w:szCs w:val="20"/>
          <w:lang w:val="hy-AM" w:eastAsia="ru-RU"/>
        </w:rPr>
        <w:t>ի</w:t>
      </w:r>
      <w:r w:rsidR="00E316B7" w:rsidRPr="00E316B7">
        <w:rPr>
          <w:rFonts w:ascii="GHEA Grapalat" w:eastAsia="Times New Roman" w:hAnsi="GHEA Grapalat" w:cs="Sylfaen"/>
          <w:sz w:val="20"/>
          <w:szCs w:val="20"/>
          <w:lang w:val="hy-AM" w:eastAsia="ru-RU"/>
        </w:rPr>
        <w:t>»</w:t>
      </w:r>
      <w:r w:rsidR="00E316B7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Խ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ԾՁԲ-2</w:t>
      </w:r>
      <w:r w:rsidR="002A0130">
        <w:rPr>
          <w:rFonts w:ascii="GHEA Grapalat" w:eastAsia="Times New Roman" w:hAnsi="GHEA Grapalat" w:cs="Sylfaen"/>
          <w:b/>
          <w:sz w:val="20"/>
          <w:szCs w:val="20"/>
          <w:lang w:eastAsia="ru-RU"/>
        </w:rPr>
        <w:t>2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26193B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23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182524" w:rsidRPr="0022631D" w:rsidRDefault="00182524" w:rsidP="00182524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60"/>
        <w:gridCol w:w="549"/>
        <w:gridCol w:w="863"/>
        <w:gridCol w:w="129"/>
        <w:gridCol w:w="142"/>
        <w:gridCol w:w="48"/>
        <w:gridCol w:w="519"/>
        <w:gridCol w:w="266"/>
        <w:gridCol w:w="190"/>
        <w:gridCol w:w="253"/>
        <w:gridCol w:w="129"/>
        <w:gridCol w:w="462"/>
        <w:gridCol w:w="117"/>
        <w:gridCol w:w="494"/>
        <w:gridCol w:w="73"/>
        <w:gridCol w:w="790"/>
        <w:gridCol w:w="61"/>
        <w:gridCol w:w="271"/>
        <w:gridCol w:w="81"/>
        <w:gridCol w:w="519"/>
        <w:gridCol w:w="204"/>
        <w:gridCol w:w="59"/>
        <w:gridCol w:w="128"/>
        <w:gridCol w:w="154"/>
        <w:gridCol w:w="732"/>
        <w:gridCol w:w="39"/>
        <w:gridCol w:w="636"/>
        <w:gridCol w:w="208"/>
        <w:gridCol w:w="26"/>
        <w:gridCol w:w="186"/>
        <w:gridCol w:w="17"/>
        <w:gridCol w:w="18"/>
        <w:gridCol w:w="2035"/>
      </w:tblGrid>
      <w:tr w:rsidR="00182524" w:rsidRPr="00FC2EA1" w:rsidTr="00885661">
        <w:trPr>
          <w:trHeight w:val="146"/>
        </w:trPr>
        <w:tc>
          <w:tcPr>
            <w:tcW w:w="654" w:type="dxa"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58" w:type="dxa"/>
            <w:gridSpan w:val="33"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82524" w:rsidRPr="00FC2EA1" w:rsidTr="00182524">
        <w:trPr>
          <w:trHeight w:val="110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984" w:type="dxa"/>
            <w:gridSpan w:val="8"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9"/>
            <w:vMerge w:val="restart"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82524" w:rsidRPr="00FC2EA1" w:rsidTr="00182524">
        <w:trPr>
          <w:trHeight w:val="175"/>
        </w:trPr>
        <w:tc>
          <w:tcPr>
            <w:tcW w:w="654" w:type="dxa"/>
            <w:vMerge/>
            <w:shd w:val="clear" w:color="auto" w:fill="auto"/>
            <w:vAlign w:val="center"/>
          </w:tcPr>
          <w:p w:rsidR="00182524" w:rsidRPr="00FC2EA1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75" w:type="dxa"/>
            <w:gridSpan w:val="5"/>
            <w:vMerge w:val="restart"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26" w:type="dxa"/>
            <w:gridSpan w:val="9"/>
            <w:vMerge/>
            <w:shd w:val="clear" w:color="auto" w:fill="auto"/>
          </w:tcPr>
          <w:p w:rsidR="00182524" w:rsidRPr="00FC2EA1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182524" w:rsidRPr="00FC2EA1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FC2EA1" w:rsidTr="00182524">
        <w:trPr>
          <w:trHeight w:val="275"/>
        </w:trPr>
        <w:tc>
          <w:tcPr>
            <w:tcW w:w="6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12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FC2EA1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FC2EA1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6193B" w:rsidRPr="00FC2EA1" w:rsidTr="002A152F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vAlign w:val="center"/>
          </w:tcPr>
          <w:p w:rsidR="0026193B" w:rsidRPr="00FC2EA1" w:rsidRDefault="0026193B" w:rsidP="0026193B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b/>
                <w:sz w:val="14"/>
                <w:szCs w:val="14"/>
                <w:vertAlign w:val="subscript"/>
                <w:lang w:val="hy-AM"/>
              </w:rPr>
            </w:pPr>
            <w:r w:rsidRPr="00FC2E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Դիլիջան քաղաքում տասնչորս կանգառների կառուցման աշխատանքների նախագծանախահաշվային փաստաթղթերի մշակում և կազմում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C2E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2500000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6193B" w:rsidRPr="00FC2EA1" w:rsidRDefault="0026193B" w:rsidP="0026193B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կազմում</w:t>
            </w: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6193B" w:rsidRPr="00FC2EA1" w:rsidRDefault="0026193B" w:rsidP="0026193B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կազմում</w:t>
            </w:r>
          </w:p>
        </w:tc>
      </w:tr>
      <w:tr w:rsidR="00FC2EA1" w:rsidRPr="00FC2EA1" w:rsidTr="002A152F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FC2EA1" w:rsidRPr="00FC2EA1" w:rsidRDefault="00FC2EA1" w:rsidP="00FC2EA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701" w:type="dxa"/>
            <w:gridSpan w:val="4"/>
            <w:vAlign w:val="center"/>
          </w:tcPr>
          <w:p w:rsidR="00FC2EA1" w:rsidRPr="00FC2EA1" w:rsidRDefault="00FC2EA1" w:rsidP="00FC2EA1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C2E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</w:t>
            </w:r>
            <w:r w:rsidRPr="00FC2EA1">
              <w:rPr>
                <w:rFonts w:ascii="GHEA Grapalat" w:hAnsi="GHEA Grapalat"/>
                <w:b/>
                <w:sz w:val="14"/>
                <w:szCs w:val="14"/>
                <w:vertAlign w:val="subscript"/>
                <w:lang w:val="hy-AM"/>
              </w:rPr>
              <w:t xml:space="preserve">  </w:t>
            </w:r>
            <w:r w:rsidRPr="00FC2E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քաղաքի Մյասնիկյան 117/4 հասցեից մինչև Գայի 90 հասցեն ընկած հատվածի ասֆալտապատումով</w:t>
            </w:r>
            <w:r w:rsidRPr="00FC2EA1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FC2EA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հիմնանորոգման աշխատանքների նախագծանախահաշվային փաստաթղթերի մշակում և կազմում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C2E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3500000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C2EA1" w:rsidRPr="00FC2EA1" w:rsidRDefault="00FC2EA1" w:rsidP="00FC2EA1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կազմում</w:t>
            </w: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C2EA1" w:rsidRPr="00FC2EA1" w:rsidRDefault="00FC2EA1" w:rsidP="00FC2EA1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կազմում</w:t>
            </w:r>
          </w:p>
        </w:tc>
      </w:tr>
      <w:tr w:rsidR="00FC2EA1" w:rsidRPr="00FC2EA1" w:rsidTr="002A152F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FC2EA1" w:rsidRPr="00FC2EA1" w:rsidRDefault="00FC2EA1" w:rsidP="00FC2EA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701" w:type="dxa"/>
            <w:gridSpan w:val="4"/>
            <w:vAlign w:val="center"/>
          </w:tcPr>
          <w:p w:rsidR="00FC2EA1" w:rsidRPr="00FC2EA1" w:rsidRDefault="00FC2EA1" w:rsidP="00FC2EA1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C2E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</w:t>
            </w:r>
            <w:r w:rsidRPr="00FC2EA1">
              <w:rPr>
                <w:rFonts w:ascii="GHEA Grapalat" w:hAnsi="GHEA Grapalat"/>
                <w:b/>
                <w:sz w:val="14"/>
                <w:szCs w:val="14"/>
                <w:vertAlign w:val="subscript"/>
                <w:lang w:val="hy-AM"/>
              </w:rPr>
              <w:t xml:space="preserve">  </w:t>
            </w:r>
            <w:r w:rsidRPr="00FC2E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քաղաքի Կալինինի 256 հասցեից մինչև Այգեստան 1/1 հասցեն ընկած հատվածի ասֆալտապատումով հիմնանորոգման աշխատանքների նախագծանախահաշվային փաստաթղթերի մշակում և կազմում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C2E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2500000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C2EA1" w:rsidRPr="00FC2EA1" w:rsidRDefault="00FC2EA1" w:rsidP="00FC2EA1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կազմում</w:t>
            </w: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C2EA1" w:rsidRPr="00FC2EA1" w:rsidRDefault="00FC2EA1" w:rsidP="00FC2EA1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կազմում</w:t>
            </w:r>
          </w:p>
        </w:tc>
      </w:tr>
      <w:tr w:rsidR="00FC2EA1" w:rsidRPr="00FC2EA1" w:rsidTr="002A152F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FC2EA1" w:rsidRPr="00FC2EA1" w:rsidRDefault="00FC2EA1" w:rsidP="00FC2EA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701" w:type="dxa"/>
            <w:gridSpan w:val="4"/>
            <w:vAlign w:val="center"/>
          </w:tcPr>
          <w:p w:rsidR="00FC2EA1" w:rsidRPr="00FC2EA1" w:rsidRDefault="00FC2EA1" w:rsidP="00FC2EA1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C2E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Հաղարծին բնակավայրի 2-րդ, 7-րդ, 10-րդ փողոցների տուֆապատման աշխատանքների նախագծանախահաշվային փաստաթղթերի մշակում և կազմում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C2E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800000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C2EA1" w:rsidRPr="00FC2EA1" w:rsidRDefault="00FC2EA1" w:rsidP="00FC2EA1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կազմում</w:t>
            </w: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C2EA1" w:rsidRPr="00FC2EA1" w:rsidRDefault="00FC2EA1" w:rsidP="00FC2EA1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կազմում</w:t>
            </w:r>
          </w:p>
        </w:tc>
      </w:tr>
      <w:tr w:rsidR="00FC2EA1" w:rsidRPr="00FC2EA1" w:rsidTr="002A152F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FC2EA1" w:rsidRPr="00FC2EA1" w:rsidRDefault="00FC2EA1" w:rsidP="00FC2EA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701" w:type="dxa"/>
            <w:gridSpan w:val="4"/>
            <w:vAlign w:val="center"/>
          </w:tcPr>
          <w:p w:rsidR="00FC2EA1" w:rsidRPr="00FC2EA1" w:rsidRDefault="00FC2EA1" w:rsidP="00FC2EA1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C2EA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Դիլիջան համայնքի Խաչարձան բնակավայրի 2-րդ, 3-րդ փողոցների տուֆապատման աշխատանքների </w:t>
            </w:r>
            <w:r w:rsidRPr="00FC2EA1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նախագծանախահաշվային փաստաթղթերի մշակում և կազմում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C2E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800000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C2EA1" w:rsidRPr="00FC2EA1" w:rsidRDefault="00FC2EA1" w:rsidP="00FC2EA1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կազմում</w:t>
            </w: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C2EA1" w:rsidRPr="00FC2EA1" w:rsidRDefault="00FC2EA1" w:rsidP="00FC2EA1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կազմում</w:t>
            </w:r>
          </w:p>
        </w:tc>
      </w:tr>
      <w:tr w:rsidR="00FC2EA1" w:rsidRPr="00FC2EA1" w:rsidTr="002A152F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FC2EA1" w:rsidRPr="00FC2EA1" w:rsidRDefault="00FC2EA1" w:rsidP="00FC2EA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bookmarkStart w:id="0" w:name="_GoBack" w:colFirst="2" w:colLast="4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701" w:type="dxa"/>
            <w:gridSpan w:val="4"/>
            <w:vAlign w:val="center"/>
          </w:tcPr>
          <w:p w:rsidR="00FC2EA1" w:rsidRPr="00FC2EA1" w:rsidRDefault="00FC2EA1" w:rsidP="00FC2EA1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C2E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Գոշ բնակավայրի Մ.Գոշի փողոցի տուֆապատման աշխատանքների նախագծանախահաշվային փաստաթղթերի մշակում և կազմում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C2E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800000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C2EA1" w:rsidRPr="00FC2EA1" w:rsidRDefault="00FC2EA1" w:rsidP="00FC2EA1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կազմում</w:t>
            </w: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C2EA1" w:rsidRPr="00FC2EA1" w:rsidRDefault="00FC2EA1" w:rsidP="00FC2EA1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կազմում</w:t>
            </w:r>
          </w:p>
        </w:tc>
      </w:tr>
      <w:tr w:rsidR="00FC2EA1" w:rsidRPr="00FC2EA1" w:rsidTr="002A152F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FC2EA1" w:rsidRPr="00FC2EA1" w:rsidRDefault="00FC2EA1" w:rsidP="00FC2EA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1701" w:type="dxa"/>
            <w:gridSpan w:val="4"/>
            <w:vAlign w:val="center"/>
          </w:tcPr>
          <w:p w:rsidR="00FC2EA1" w:rsidRPr="00FC2EA1" w:rsidRDefault="00FC2EA1" w:rsidP="00FC2EA1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C2E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Հովք բնակավայրի 1-ին փողոցների տուֆապատման աշխատանքների նախագծանախահաշվային փաստաթղթերի մշակում և կազմում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C2E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800000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C2EA1" w:rsidRPr="00FC2EA1" w:rsidRDefault="00FC2EA1" w:rsidP="00FC2EA1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կազմում</w:t>
            </w: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C2EA1" w:rsidRPr="00FC2EA1" w:rsidRDefault="00FC2EA1" w:rsidP="00FC2EA1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կազմում</w:t>
            </w:r>
          </w:p>
        </w:tc>
      </w:tr>
      <w:bookmarkEnd w:id="0"/>
      <w:tr w:rsidR="00182524" w:rsidRPr="00FC2EA1" w:rsidTr="00885661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FC2EA1" w:rsidTr="00885661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FC2EA1" w:rsidTr="00885661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FC2EA1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FC2EA1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05</w:t>
            </w:r>
            <w:r w:rsidR="00182524"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  <w:r w:rsidR="00182524"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E316B7"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182524"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82524" w:rsidRPr="00FC2EA1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FC2EA1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82524" w:rsidRPr="00FC2EA1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FC2EA1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FC2EA1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FC2EA1" w:rsidTr="00885661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FC2EA1" w:rsidTr="00915780">
        <w:trPr>
          <w:trHeight w:val="605"/>
        </w:trPr>
        <w:tc>
          <w:tcPr>
            <w:tcW w:w="1363" w:type="dxa"/>
            <w:gridSpan w:val="3"/>
            <w:vMerge w:val="restart"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57" w:type="dxa"/>
            <w:gridSpan w:val="7"/>
            <w:vMerge w:val="restart"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4"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82524" w:rsidRPr="00FC2EA1" w:rsidTr="00915780">
        <w:trPr>
          <w:trHeight w:val="365"/>
        </w:trPr>
        <w:tc>
          <w:tcPr>
            <w:tcW w:w="1363" w:type="dxa"/>
            <w:gridSpan w:val="3"/>
            <w:vMerge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7" w:type="dxa"/>
            <w:gridSpan w:val="7"/>
            <w:vMerge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82524" w:rsidRPr="00FC2EA1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49" w:type="dxa"/>
            <w:gridSpan w:val="31"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82524" w:rsidRPr="00FC2EA1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182524" w:rsidRPr="00FC2EA1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182524" w:rsidRPr="00FC2EA1" w:rsidRDefault="0026193B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«Նյու Արտ Նախագիծ»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182524" w:rsidRPr="00FC2EA1" w:rsidRDefault="00A84DC1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1930000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82524" w:rsidRPr="00FC2EA1" w:rsidRDefault="00A84DC1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82524" w:rsidRPr="00FC2EA1" w:rsidRDefault="00A84DC1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1930000</w:t>
            </w:r>
          </w:p>
        </w:tc>
      </w:tr>
      <w:tr w:rsidR="00E316B7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E316B7" w:rsidRPr="00FC2EA1" w:rsidRDefault="00286AA0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E316B7" w:rsidRPr="00FC2EA1" w:rsidRDefault="0026193B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,,ԳԵՈՔԱՐՏ,,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E316B7" w:rsidRPr="00FC2EA1" w:rsidRDefault="00A84DC1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1945000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E316B7" w:rsidRPr="00FC2EA1" w:rsidRDefault="00A84DC1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E316B7" w:rsidRPr="00FC2EA1" w:rsidRDefault="00A84DC1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1945000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«Ջի Էմ Բի Գրուպ»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2200000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«Աքարա»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2300000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,,ԳԵՈՔԱՐՏ,,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1955000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1955000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«ՀԱԼԴԻ Քոնսալթ»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2770000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2770000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«Ինֆրա դիզայն»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2900000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«Ջի Էմ Բի Գրուպ»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3000000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«Աքարա»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3500000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3500000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Չափաբաժին 3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,,ԳԵՈՔԱՐՏ,,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1455000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1455000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«ՀԱԼԴԻ Քոնսալթ»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1875000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1875000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«Ջի Էմ Բի Գրուպ»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1800000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«Ինֆրա դիզայն»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1900000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«Աքարա»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2200000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Չափաբաժին 4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,,ԳԵՈՔԱՐՏ,,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545000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545000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«Ջի Էմ Բի Գրուպ»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650000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«Ինֆրա դիզայն»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710000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710000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Չափաբաժին 5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,,ԳԵՈՔԱՐՏ,,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445000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445000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«Ջի Էմ Բի Գրուպ»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650000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«Ինֆրա դիզայն»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710000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710000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Չափաբաժին 6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,,ԳԵՈՔԱՐՏ,,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445000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445000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«Ջի Էմ Բի Գրուպ»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650000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«Ինֆրա դիզայն»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710000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710000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«Աքարա»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770000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770000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Չափաբաժին 7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,,ԳԵՈՔԱՐՏ,,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445000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445000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«Ջի Էմ Բի Գրուպ»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650000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«Ինֆրա դիզայն»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710000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710000</w:t>
            </w:r>
          </w:p>
        </w:tc>
      </w:tr>
      <w:tr w:rsidR="0026193B" w:rsidRPr="00FC2EA1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«Աքարա»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750000</w:t>
            </w:r>
          </w:p>
        </w:tc>
      </w:tr>
      <w:tr w:rsidR="0026193B" w:rsidRPr="00FC2EA1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6193B" w:rsidRPr="00FC2EA1" w:rsidTr="00885661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6193B" w:rsidRPr="00FC2EA1" w:rsidTr="00E316B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83" w:type="dxa"/>
            <w:gridSpan w:val="4"/>
            <w:vMerge w:val="restart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15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6193B" w:rsidRPr="00FC2EA1" w:rsidTr="00E316B7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FC2EA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FC2EA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lastRenderedPageBreak/>
              <w:t>փաստաթղթերի</w:t>
            </w:r>
            <w:proofErr w:type="spellEnd"/>
            <w:r w:rsidRPr="00FC2EA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Հայտով ներկայացված</w:t>
            </w:r>
            <w:r w:rsidRPr="00FC2EA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FC2EA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FC2EA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 xml:space="preserve">Առաջարկած գնման առարկայի տեխնիկական բնութագրերի </w:t>
            </w:r>
            <w:r w:rsidRPr="00FC2EA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FC2EA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Գնային առաջարկ</w:t>
            </w:r>
          </w:p>
        </w:tc>
      </w:tr>
      <w:tr w:rsidR="0026193B" w:rsidRPr="00FC2EA1" w:rsidTr="00117C7D">
        <w:tc>
          <w:tcPr>
            <w:tcW w:w="814" w:type="dxa"/>
            <w:gridSpan w:val="2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6193B" w:rsidRPr="00FC2EA1" w:rsidTr="00930F22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6193B" w:rsidRPr="00FC2EA1" w:rsidTr="00E316B7">
        <w:trPr>
          <w:trHeight w:val="331"/>
        </w:trPr>
        <w:tc>
          <w:tcPr>
            <w:tcW w:w="2497" w:type="dxa"/>
            <w:gridSpan w:val="6"/>
            <w:shd w:val="clear" w:color="auto" w:fill="auto"/>
            <w:vAlign w:val="center"/>
          </w:tcPr>
          <w:p w:rsidR="0026193B" w:rsidRPr="00FC2EA1" w:rsidRDefault="0026193B" w:rsidP="0026193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15" w:type="dxa"/>
            <w:gridSpan w:val="28"/>
            <w:shd w:val="clear" w:color="auto" w:fill="auto"/>
            <w:vAlign w:val="center"/>
          </w:tcPr>
          <w:p w:rsidR="0026193B" w:rsidRPr="00FC2EA1" w:rsidRDefault="0026193B" w:rsidP="0026193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Հայտերի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մերժման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6193B" w:rsidRPr="00FC2EA1" w:rsidTr="00885661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6193B" w:rsidRPr="00FC2EA1" w:rsidTr="00885661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A84DC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A84DC1"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A84DC1"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26193B" w:rsidRPr="00FC2EA1" w:rsidTr="00885661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6193B" w:rsidRPr="00FC2EA1" w:rsidTr="00885661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A84DC1" w:rsidP="00A84D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="0026193B"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10.</w:t>
            </w:r>
            <w:r w:rsidR="0026193B"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 w:rsidR="0026193B"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A84D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A84DC1"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A84DC1"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</w:tr>
      <w:tr w:rsidR="0026193B" w:rsidRPr="00FC2EA1" w:rsidTr="00885661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A84DC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  2</w:t>
            </w:r>
            <w:r w:rsidR="00A84DC1"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A84DC1"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0.202</w:t>
            </w: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26193B" w:rsidRPr="00FC2EA1" w:rsidTr="00885661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A84DC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A84DC1"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A84DC1"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26193B" w:rsidRPr="00FC2EA1" w:rsidTr="00885661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A84DC1" w:rsidP="00A84DC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08</w:t>
            </w:r>
            <w:r w:rsidR="0026193B"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 w:rsidR="0026193B"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26193B"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26193B"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26193B" w:rsidRPr="00FC2EA1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6193B" w:rsidRPr="00FC2EA1" w:rsidTr="00885661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6193B" w:rsidRPr="00FC2EA1" w:rsidTr="00A84DC1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5" w:type="dxa"/>
            <w:gridSpan w:val="10"/>
            <w:vMerge w:val="restart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57" w:type="dxa"/>
            <w:gridSpan w:val="3"/>
            <w:vMerge w:val="restart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6193B" w:rsidRPr="00FC2EA1" w:rsidTr="00A84DC1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5" w:type="dxa"/>
            <w:gridSpan w:val="10"/>
            <w:vMerge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7" w:type="dxa"/>
            <w:gridSpan w:val="3"/>
            <w:vMerge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6193B" w:rsidRPr="00FC2EA1" w:rsidTr="00A84DC1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5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A84DC1" w:rsidRPr="00FC2EA1" w:rsidTr="00A84DC1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A84DC1" w:rsidRPr="00FC2EA1" w:rsidRDefault="00A84DC1" w:rsidP="00A84D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A84DC1" w:rsidRPr="00FC2EA1" w:rsidRDefault="00A84DC1" w:rsidP="00A84D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«Նյու Արտ Նախագիծ» ՍՊԸ</w:t>
            </w:r>
          </w:p>
        </w:tc>
        <w:tc>
          <w:tcPr>
            <w:tcW w:w="2255" w:type="dxa"/>
            <w:gridSpan w:val="10"/>
            <w:shd w:val="clear" w:color="auto" w:fill="auto"/>
            <w:vAlign w:val="center"/>
          </w:tcPr>
          <w:p w:rsidR="00A84DC1" w:rsidRPr="00FC2EA1" w:rsidRDefault="00A84DC1" w:rsidP="00A84D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ՀՀ-ՏՄԴՀ-ԳՀԽԾՁԲ-22/23-1</w:t>
            </w:r>
          </w:p>
        </w:tc>
        <w:tc>
          <w:tcPr>
            <w:tcW w:w="1357" w:type="dxa"/>
            <w:gridSpan w:val="3"/>
            <w:shd w:val="clear" w:color="auto" w:fill="auto"/>
            <w:vAlign w:val="center"/>
          </w:tcPr>
          <w:p w:rsidR="00A84DC1" w:rsidRPr="00FC2EA1" w:rsidRDefault="00FC2EA1" w:rsidP="00FC2EA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28</w:t>
            </w:r>
            <w:r w:rsidR="00A84DC1"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A84DC1"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A84DC1" w:rsidRPr="00FC2EA1" w:rsidRDefault="00A84DC1" w:rsidP="00A84D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30.11.2022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A84DC1" w:rsidRPr="00FC2EA1" w:rsidRDefault="00A84DC1" w:rsidP="00A84D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A84DC1" w:rsidRPr="00FC2EA1" w:rsidRDefault="00A84DC1" w:rsidP="00A84D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A84DC1" w:rsidRPr="00FC2EA1" w:rsidRDefault="00A84DC1" w:rsidP="00A84D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1930000</w:t>
            </w:r>
          </w:p>
        </w:tc>
      </w:tr>
      <w:tr w:rsidR="0026193B" w:rsidRPr="00FC2EA1" w:rsidTr="00A84DC1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26193B" w:rsidRPr="00FC2EA1" w:rsidRDefault="00A84DC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2-7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26193B" w:rsidRPr="00FC2EA1" w:rsidRDefault="00FC2EA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,,ԳԵՈՔԱՐՏ,, ՍՊԸ</w:t>
            </w:r>
          </w:p>
        </w:tc>
        <w:tc>
          <w:tcPr>
            <w:tcW w:w="2255" w:type="dxa"/>
            <w:gridSpan w:val="10"/>
            <w:shd w:val="clear" w:color="auto" w:fill="auto"/>
            <w:vAlign w:val="center"/>
          </w:tcPr>
          <w:p w:rsidR="0026193B" w:rsidRPr="00FC2EA1" w:rsidRDefault="00FC2EA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ՀՀ-ՏՄԴՀ-ԳՀԽԾՁԲ-22/23-2</w:t>
            </w:r>
          </w:p>
        </w:tc>
        <w:tc>
          <w:tcPr>
            <w:tcW w:w="1357" w:type="dxa"/>
            <w:gridSpan w:val="3"/>
            <w:shd w:val="clear" w:color="auto" w:fill="auto"/>
            <w:vAlign w:val="center"/>
          </w:tcPr>
          <w:p w:rsidR="0026193B" w:rsidRPr="00FC2EA1" w:rsidRDefault="00FC2EA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28.10.2022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26193B" w:rsidRPr="00FC2EA1" w:rsidRDefault="00FC2EA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31.11.2022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26193B" w:rsidRPr="00FC2EA1" w:rsidRDefault="00FC2EA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26193B" w:rsidRPr="00FC2EA1" w:rsidRDefault="00FC2EA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5290000</w:t>
            </w:r>
          </w:p>
        </w:tc>
      </w:tr>
      <w:tr w:rsidR="0026193B" w:rsidRPr="00FC2EA1" w:rsidTr="00885661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6193B" w:rsidRPr="00FC2EA1" w:rsidTr="00885661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A84DC1" w:rsidRPr="00FC2EA1" w:rsidTr="005311C1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84DC1" w:rsidRPr="00FC2EA1" w:rsidRDefault="00A84DC1" w:rsidP="00A84D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A84DC1" w:rsidRPr="00FC2EA1" w:rsidRDefault="00A84DC1" w:rsidP="00A84D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«Նյու Արտ Նախագիծ» 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Երևան, Բաղրամյան 79</w:t>
            </w:r>
          </w:p>
          <w:p w:rsidR="00A84DC1" w:rsidRPr="00FC2EA1" w:rsidRDefault="00FC2EA1" w:rsidP="00FC2EA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 098 121 821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84DC1" w:rsidRPr="00FC2EA1" w:rsidRDefault="00FC2EA1" w:rsidP="00A84D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C2EA1">
              <w:rPr>
                <w:rStyle w:val="Hyperlink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artdaniell@mail.ru</w:t>
            </w: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84DC1" w:rsidRPr="00FC2EA1" w:rsidRDefault="00FC2EA1" w:rsidP="00A84D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220483332593000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84DC1" w:rsidRPr="00FC2EA1" w:rsidRDefault="00FC2EA1" w:rsidP="00A84D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01024014</w:t>
            </w:r>
          </w:p>
        </w:tc>
      </w:tr>
      <w:tr w:rsidR="0026193B" w:rsidRPr="00FC2EA1" w:rsidTr="00885661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FC2EA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2-7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FC2EA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,,ԳԵՈՔԱՐՏ,, 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2EA1" w:rsidRPr="00FC2EA1" w:rsidRDefault="00FC2EA1" w:rsidP="00FC2EA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Վանաձոր, Տավրոս, 13 փ. 4 ա</w:t>
            </w:r>
          </w:p>
          <w:p w:rsidR="0026193B" w:rsidRPr="00FC2EA1" w:rsidRDefault="00FC2EA1" w:rsidP="00FC2EA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 094 90 50 80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FC2EA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6" w:history="1">
              <w:r w:rsidRPr="00FC2EA1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nartovmas@mail.ru</w:t>
              </w:r>
            </w:hyperlink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FC2EA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1150020839439408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FC2EA1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06946973</w:t>
            </w:r>
          </w:p>
        </w:tc>
      </w:tr>
      <w:tr w:rsidR="0026193B" w:rsidRPr="00FC2EA1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6193B" w:rsidRPr="00FC2EA1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Ծանոթություն` Որևէ չափաբաժնի չկայացման դեպքում պատվիրատուն պարտավոր է լրացնել տեղեկություններ չկայացման վերաբերյալ</w:t>
            </w:r>
            <w:r w:rsidRPr="00FC2EA1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։</w:t>
            </w:r>
          </w:p>
        </w:tc>
      </w:tr>
      <w:tr w:rsidR="0026193B" w:rsidRPr="00FC2EA1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6193B" w:rsidRPr="00FC2EA1" w:rsidTr="00885661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26193B" w:rsidRPr="00FC2EA1" w:rsidRDefault="0026193B" w:rsidP="0026193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26193B" w:rsidRPr="00FC2EA1" w:rsidRDefault="0026193B" w:rsidP="0026193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26193B" w:rsidRPr="00FC2EA1" w:rsidRDefault="0026193B" w:rsidP="0026193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26193B" w:rsidRPr="00FC2EA1" w:rsidRDefault="0026193B" w:rsidP="0026193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26193B" w:rsidRPr="00FC2EA1" w:rsidRDefault="0026193B" w:rsidP="0026193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26193B" w:rsidRPr="00FC2EA1" w:rsidRDefault="0026193B" w:rsidP="0026193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7" w:history="1">
              <w:r w:rsidRPr="00FC2EA1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26193B" w:rsidRPr="00FC2EA1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6193B" w:rsidRPr="00FC2EA1" w:rsidTr="00885661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6193B" w:rsidRPr="00FC2EA1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6193B" w:rsidRPr="00FC2EA1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ձեռնարկված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lastRenderedPageBreak/>
              <w:t>-</w:t>
            </w:r>
          </w:p>
        </w:tc>
      </w:tr>
      <w:tr w:rsidR="0026193B" w:rsidRPr="00FC2EA1" w:rsidTr="00885661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6193B" w:rsidRPr="00FC2EA1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FC2EA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26193B" w:rsidRPr="00FC2EA1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6193B" w:rsidRPr="00FC2EA1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6193B" w:rsidRPr="00FC2EA1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26193B" w:rsidRPr="00FC2EA1" w:rsidRDefault="0026193B" w:rsidP="002619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6193B" w:rsidRPr="00FC2EA1" w:rsidTr="00885661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26193B" w:rsidRPr="00FC2EA1" w:rsidRDefault="0026193B" w:rsidP="0026193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C2EA1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6193B" w:rsidRPr="00FC2EA1" w:rsidTr="00885661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93B" w:rsidRPr="00FC2EA1" w:rsidRDefault="0026193B" w:rsidP="0026193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2EA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6193B" w:rsidRPr="00FC2EA1" w:rsidTr="00885661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C2EA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26193B" w:rsidRPr="00FC2EA1" w:rsidRDefault="0026193B" w:rsidP="0026193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Pr="00FC2EA1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82524" w:rsidRPr="0022631D" w:rsidRDefault="00182524" w:rsidP="00182524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82524" w:rsidRPr="001A1999" w:rsidRDefault="00182524" w:rsidP="00182524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182524" w:rsidRDefault="00182524" w:rsidP="00182524"/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D4" w:rsidRDefault="00B053D4" w:rsidP="00182524">
      <w:pPr>
        <w:spacing w:before="0" w:after="0"/>
      </w:pPr>
      <w:r>
        <w:separator/>
      </w:r>
    </w:p>
  </w:endnote>
  <w:endnote w:type="continuationSeparator" w:id="0">
    <w:p w:rsidR="00B053D4" w:rsidRDefault="00B053D4" w:rsidP="00182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D4" w:rsidRDefault="00B053D4" w:rsidP="00182524">
      <w:pPr>
        <w:spacing w:before="0" w:after="0"/>
      </w:pPr>
      <w:r>
        <w:separator/>
      </w:r>
    </w:p>
  </w:footnote>
  <w:footnote w:type="continuationSeparator" w:id="0">
    <w:p w:rsidR="00B053D4" w:rsidRDefault="00B053D4" w:rsidP="00182524">
      <w:pPr>
        <w:spacing w:before="0" w:after="0"/>
      </w:pPr>
      <w:r>
        <w:continuationSeparator/>
      </w:r>
    </w:p>
  </w:footnote>
  <w:footnote w:id="1">
    <w:p w:rsidR="00182524" w:rsidRPr="00541A77" w:rsidRDefault="00182524" w:rsidP="00182524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26193B" w:rsidRPr="00871366" w:rsidRDefault="0026193B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26193B" w:rsidRPr="002D0BF6" w:rsidRDefault="0026193B" w:rsidP="0018252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26193B" w:rsidRPr="0078682E" w:rsidRDefault="0026193B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26193B" w:rsidRPr="0078682E" w:rsidRDefault="0026193B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26193B" w:rsidRPr="00005B9C" w:rsidRDefault="0026193B" w:rsidP="00182524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24"/>
    <w:rsid w:val="000B4A0E"/>
    <w:rsid w:val="00182524"/>
    <w:rsid w:val="00227F99"/>
    <w:rsid w:val="0026193B"/>
    <w:rsid w:val="00286AA0"/>
    <w:rsid w:val="002A0130"/>
    <w:rsid w:val="003F2BB8"/>
    <w:rsid w:val="00532355"/>
    <w:rsid w:val="005504C0"/>
    <w:rsid w:val="005C1892"/>
    <w:rsid w:val="006C6C17"/>
    <w:rsid w:val="00740E16"/>
    <w:rsid w:val="00856A99"/>
    <w:rsid w:val="00915780"/>
    <w:rsid w:val="00A40174"/>
    <w:rsid w:val="00A45CFC"/>
    <w:rsid w:val="00A84DC1"/>
    <w:rsid w:val="00AC39E1"/>
    <w:rsid w:val="00B053D4"/>
    <w:rsid w:val="00D4335D"/>
    <w:rsid w:val="00E316B7"/>
    <w:rsid w:val="00F75D78"/>
    <w:rsid w:val="00F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A7DF3-C257-48F3-85C0-F2E7FAD9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24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82524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82524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825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524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26193B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6193B"/>
    <w:rPr>
      <w:rFonts w:ascii="Baltica" w:eastAsia="Times New Roman" w:hAnsi="Baltica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tovmas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2021-09-09T05:50:00Z</dcterms:created>
  <dcterms:modified xsi:type="dcterms:W3CDTF">2022-11-08T12:21:00Z</dcterms:modified>
</cp:coreProperties>
</file>